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lang w:val="en-US" w:eastAsia="zh-CN"/>
        </w:rPr>
        <w:t>2</w:t>
      </w:r>
      <w:r>
        <w:rPr>
          <w:rFonts w:ascii="仿宋" w:hAnsi="仿宋" w:eastAsia="仿宋"/>
          <w:sz w:val="32"/>
          <w:szCs w:val="32"/>
        </w:rPr>
        <w:t>：</w:t>
      </w:r>
    </w:p>
    <w:p>
      <w:pPr>
        <w:jc w:val="center"/>
        <w:rPr>
          <w:rFonts w:ascii="仿宋" w:hAnsi="仿宋" w:eastAsia="仿宋"/>
          <w:sz w:val="32"/>
          <w:szCs w:val="32"/>
        </w:rPr>
      </w:pPr>
      <w:r>
        <w:rPr>
          <w:rFonts w:ascii="仿宋" w:hAnsi="仿宋" w:eastAsia="仿宋"/>
          <w:sz w:val="32"/>
          <w:szCs w:val="32"/>
        </w:rPr>
        <w:t>服务承诺及声明函</w:t>
      </w:r>
    </w:p>
    <w:p>
      <w:pPr>
        <w:rPr>
          <w:rFonts w:ascii="仿宋" w:hAnsi="仿宋" w:eastAsia="仿宋"/>
          <w:sz w:val="32"/>
          <w:szCs w:val="32"/>
        </w:rPr>
      </w:pPr>
      <w:r>
        <w:rPr>
          <w:rFonts w:hint="eastAsia" w:ascii="宋体" w:hAnsi="宋体" w:eastAsia="宋体" w:cs="宋体"/>
          <w:sz w:val="32"/>
          <w:szCs w:val="32"/>
        </w:rPr>
        <w:t> </w:t>
      </w:r>
    </w:p>
    <w:p>
      <w:pPr>
        <w:rPr>
          <w:rFonts w:ascii="仿宋" w:hAnsi="仿宋" w:eastAsia="仿宋"/>
          <w:sz w:val="32"/>
          <w:szCs w:val="32"/>
        </w:rPr>
      </w:pPr>
      <w:r>
        <w:rPr>
          <w:rFonts w:ascii="仿宋" w:hAnsi="仿宋" w:eastAsia="仿宋"/>
          <w:sz w:val="32"/>
          <w:szCs w:val="32"/>
        </w:rPr>
        <w:t>致：广州市荔湾区人民政府茶滘街道办事处</w:t>
      </w:r>
    </w:p>
    <w:p>
      <w:pPr>
        <w:ind w:firstLine="640" w:firstLineChars="200"/>
        <w:rPr>
          <w:rFonts w:ascii="仿宋" w:hAnsi="仿宋" w:eastAsia="仿宋"/>
          <w:sz w:val="32"/>
          <w:szCs w:val="32"/>
        </w:rPr>
      </w:pPr>
      <w:r>
        <w:rPr>
          <w:rFonts w:ascii="仿宋" w:hAnsi="仿宋" w:eastAsia="仿宋"/>
          <w:sz w:val="32"/>
          <w:szCs w:val="32"/>
        </w:rPr>
        <w:t>我方已详细审查了全部询价文件，并无异议。我方愿意做出如下承诺：</w:t>
      </w:r>
    </w:p>
    <w:p>
      <w:pPr>
        <w:ind w:firstLine="640" w:firstLineChars="200"/>
        <w:rPr>
          <w:rFonts w:ascii="仿宋" w:hAnsi="仿宋" w:eastAsia="仿宋"/>
          <w:sz w:val="32"/>
          <w:szCs w:val="32"/>
        </w:rPr>
      </w:pPr>
      <w:r>
        <w:rPr>
          <w:rFonts w:ascii="仿宋" w:hAnsi="仿宋" w:eastAsia="仿宋"/>
          <w:sz w:val="32"/>
          <w:szCs w:val="32"/>
        </w:rPr>
        <w:t>一、愿以人民币</w:t>
      </w:r>
      <w:r>
        <w:rPr>
          <w:rFonts w:hint="eastAsia" w:ascii="宋体" w:hAnsi="宋体" w:eastAsia="宋体" w:cs="宋体"/>
          <w:sz w:val="32"/>
          <w:szCs w:val="32"/>
        </w:rPr>
        <w:t>      </w:t>
      </w:r>
      <w:r>
        <w:rPr>
          <w:rFonts w:ascii="仿宋" w:hAnsi="仿宋" w:eastAsia="仿宋"/>
          <w:sz w:val="32"/>
          <w:szCs w:val="32"/>
        </w:rPr>
        <w:t>（小写：￥</w:t>
      </w:r>
      <w:r>
        <w:rPr>
          <w:rFonts w:hint="eastAsia" w:ascii="宋体" w:hAnsi="宋体" w:eastAsia="宋体" w:cs="宋体"/>
          <w:sz w:val="32"/>
          <w:szCs w:val="32"/>
        </w:rPr>
        <w:t>      </w:t>
      </w:r>
      <w:r>
        <w:rPr>
          <w:rFonts w:ascii="仿宋" w:hAnsi="仿宋" w:eastAsia="仿宋"/>
          <w:sz w:val="32"/>
          <w:szCs w:val="32"/>
        </w:rPr>
        <w:t xml:space="preserve"> ）并按上述贵方提出的质量标准和工期、工作内容及要求履行合同责任和义务。我方报价书包含了全部工作内容，投标报价在合同执行期间是固定不变的，对报价中未有明确列述、市场变化因素和不可预见的费用均视为已考虑到并包括在报价总价之内，中标后不再收取任何费用。</w:t>
      </w:r>
    </w:p>
    <w:p>
      <w:pPr>
        <w:ind w:firstLine="640" w:firstLineChars="200"/>
        <w:rPr>
          <w:rFonts w:ascii="仿宋" w:hAnsi="仿宋" w:eastAsia="仿宋"/>
          <w:sz w:val="32"/>
          <w:szCs w:val="32"/>
        </w:rPr>
      </w:pPr>
      <w:r>
        <w:rPr>
          <w:rFonts w:ascii="仿宋" w:hAnsi="仿宋" w:eastAsia="仿宋"/>
          <w:sz w:val="32"/>
          <w:szCs w:val="32"/>
        </w:rPr>
        <w:t>二、我方已经详细地阅读了全部询价函及有关附件，我方完全清晰理解贵方的要求，不存在任何含糊不清和误解之处，同意放弃对这些文件提出异议和质疑的权利。</w:t>
      </w:r>
    </w:p>
    <w:p>
      <w:pPr>
        <w:ind w:firstLine="640" w:firstLineChars="200"/>
        <w:rPr>
          <w:rFonts w:ascii="仿宋" w:hAnsi="仿宋" w:eastAsia="仿宋"/>
          <w:sz w:val="32"/>
          <w:szCs w:val="32"/>
        </w:rPr>
      </w:pPr>
      <w:r>
        <w:rPr>
          <w:rFonts w:ascii="仿宋" w:hAnsi="仿宋" w:eastAsia="仿宋"/>
          <w:sz w:val="32"/>
          <w:szCs w:val="32"/>
        </w:rPr>
        <w:t>三、我方承诺在本次报价中提供的一切文件，无论是原件或是复印件均为真实和准确的，绝无任何虚假、伪造和夸大的成份。否则，我方愿意承担相应的后果和法律责任。</w:t>
      </w:r>
    </w:p>
    <w:p>
      <w:pPr>
        <w:ind w:firstLine="640" w:firstLineChars="200"/>
        <w:rPr>
          <w:rFonts w:ascii="仿宋" w:hAnsi="仿宋" w:eastAsia="仿宋"/>
          <w:sz w:val="32"/>
          <w:szCs w:val="32"/>
        </w:rPr>
      </w:pPr>
      <w:r>
        <w:rPr>
          <w:rFonts w:ascii="仿宋" w:hAnsi="仿宋" w:eastAsia="仿宋"/>
          <w:sz w:val="32"/>
          <w:szCs w:val="32"/>
        </w:rPr>
        <w:t>四、我方完全理解贵方将不受任何我方报名的约束。</w:t>
      </w:r>
    </w:p>
    <w:p>
      <w:pPr>
        <w:ind w:firstLine="640" w:firstLineChars="200"/>
        <w:rPr>
          <w:rFonts w:ascii="仿宋" w:hAnsi="仿宋" w:eastAsia="仿宋"/>
          <w:sz w:val="32"/>
          <w:szCs w:val="32"/>
        </w:rPr>
      </w:pPr>
      <w:r>
        <w:rPr>
          <w:rFonts w:ascii="仿宋" w:hAnsi="仿宋" w:eastAsia="仿宋"/>
          <w:sz w:val="32"/>
          <w:szCs w:val="32"/>
        </w:rPr>
        <w:t>五、在签署合同协议书之前，贵方的中标通知书和本承诺函将构成约束我们双方的契约。</w:t>
      </w:r>
    </w:p>
    <w:p>
      <w:pPr>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、我方对本项目费用的结算方法承诺如下：同意按照合同支付方式支付。</w:t>
      </w:r>
    </w:p>
    <w:p>
      <w:pPr>
        <w:ind w:firstLine="480" w:firstLineChars="150"/>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、我方就参加本项目询价工作，作出以下郑重声明：</w:t>
      </w:r>
    </w:p>
    <w:p>
      <w:pPr>
        <w:ind w:firstLine="640" w:firstLineChars="200"/>
        <w:rPr>
          <w:rFonts w:ascii="仿宋" w:hAnsi="仿宋" w:eastAsia="仿宋"/>
          <w:sz w:val="32"/>
          <w:szCs w:val="32"/>
        </w:rPr>
      </w:pPr>
      <w:r>
        <w:rPr>
          <w:rFonts w:ascii="仿宋" w:hAnsi="仿宋" w:eastAsia="仿宋"/>
          <w:sz w:val="32"/>
          <w:szCs w:val="32"/>
        </w:rPr>
        <w:t>（一）本公司保证提供的一切材料都是真实的。</w:t>
      </w:r>
    </w:p>
    <w:p>
      <w:pPr>
        <w:ind w:firstLine="640" w:firstLineChars="200"/>
        <w:rPr>
          <w:rFonts w:ascii="仿宋" w:hAnsi="仿宋" w:eastAsia="仿宋"/>
          <w:sz w:val="32"/>
          <w:szCs w:val="32"/>
        </w:rPr>
      </w:pPr>
      <w:r>
        <w:rPr>
          <w:rFonts w:ascii="仿宋" w:hAnsi="仿宋" w:eastAsia="仿宋"/>
          <w:sz w:val="32"/>
          <w:szCs w:val="32"/>
        </w:rPr>
        <w:t>（二）本公司保证在本项目中不给其他单位挂靠，不与其他单位围标、串标，不出让中标资格，不向建设单位行贿。</w:t>
      </w:r>
    </w:p>
    <w:p>
      <w:pPr>
        <w:ind w:firstLine="640" w:firstLineChars="200"/>
        <w:rPr>
          <w:rFonts w:ascii="仿宋" w:hAnsi="仿宋" w:eastAsia="仿宋"/>
          <w:sz w:val="32"/>
          <w:szCs w:val="32"/>
        </w:rPr>
      </w:pPr>
      <w:r>
        <w:rPr>
          <w:rFonts w:ascii="仿宋" w:hAnsi="仿宋" w:eastAsia="仿宋"/>
          <w:sz w:val="32"/>
          <w:szCs w:val="32"/>
        </w:rPr>
        <w:t>（三）本公司没有处于被责令停业的状态；没有处于被建设行政主管部门取消投标资格的处罚期内；没有处于财产被接管、冻结、破产的状态；在投标报名截止日期前两年内没有建设行政主管部门以书面认定的重大工程质量问题；在广州市人民检察院行贿犯罪档案查询结果中，本公司没有在投标报名截止时间前两年内被人民法院判决犯有行贿罪的记录。</w:t>
      </w:r>
    </w:p>
    <w:p>
      <w:pPr>
        <w:ind w:firstLine="640" w:firstLineChars="200"/>
        <w:rPr>
          <w:rFonts w:ascii="仿宋" w:hAnsi="仿宋" w:eastAsia="仿宋"/>
          <w:sz w:val="32"/>
          <w:szCs w:val="32"/>
        </w:rPr>
      </w:pPr>
      <w:r>
        <w:rPr>
          <w:rFonts w:ascii="仿宋" w:hAnsi="仿宋" w:eastAsia="仿宋"/>
          <w:sz w:val="32"/>
          <w:szCs w:val="32"/>
        </w:rPr>
        <w:t>本公司违反上述承诺，或本声明陈述与事实不符，经查实，本公司愿意接受公开通报，承担由此带来的法律后果。</w:t>
      </w:r>
    </w:p>
    <w:p/>
    <w:p/>
    <w:p/>
    <w:p>
      <w:pPr>
        <w:ind w:firstLine="3840" w:firstLineChars="1200"/>
        <w:rPr>
          <w:rFonts w:ascii="仿宋" w:hAnsi="仿宋" w:eastAsia="仿宋"/>
          <w:sz w:val="32"/>
          <w:szCs w:val="32"/>
        </w:rPr>
      </w:pPr>
      <w:r>
        <w:rPr>
          <w:rFonts w:ascii="仿宋" w:hAnsi="仿宋" w:eastAsia="仿宋"/>
          <w:sz w:val="32"/>
          <w:szCs w:val="32"/>
        </w:rPr>
        <w:t>承诺单位：（盖公章）</w:t>
      </w:r>
    </w:p>
    <w:p>
      <w:pPr>
        <w:ind w:firstLine="3840" w:firstLineChars="1200"/>
        <w:rPr>
          <w:rFonts w:ascii="仿宋" w:hAnsi="仿宋" w:eastAsia="仿宋"/>
          <w:sz w:val="32"/>
          <w:szCs w:val="32"/>
        </w:rPr>
      </w:pPr>
      <w:r>
        <w:rPr>
          <w:rFonts w:ascii="仿宋" w:hAnsi="仿宋" w:eastAsia="仿宋"/>
          <w:sz w:val="32"/>
          <w:szCs w:val="32"/>
        </w:rPr>
        <w:t>法定代表人：（签名或盖章）</w:t>
      </w:r>
    </w:p>
    <w:p>
      <w:pPr>
        <w:ind w:firstLine="3840" w:firstLineChars="1200"/>
        <w:rPr>
          <w:rFonts w:ascii="仿宋" w:hAnsi="仿宋" w:eastAsia="仿宋"/>
          <w:sz w:val="32"/>
          <w:szCs w:val="32"/>
        </w:rPr>
      </w:pPr>
      <w:r>
        <w:rPr>
          <w:rFonts w:ascii="仿宋" w:hAnsi="仿宋" w:eastAsia="仿宋"/>
          <w:sz w:val="32"/>
          <w:szCs w:val="32"/>
        </w:rPr>
        <w:t xml:space="preserve">日期： </w:t>
      </w: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宋体" w:hAnsi="宋体" w:cs="宋体"/>
          <w:sz w:val="32"/>
          <w:szCs w:val="32"/>
          <w:lang w:val="en-US" w:eastAsia="zh-CN"/>
        </w:rPr>
        <w:t xml:space="preserve">   </w:t>
      </w:r>
      <w:r>
        <w:rPr>
          <w:rFonts w:ascii="仿宋" w:hAnsi="仿宋" w:eastAsia="仿宋"/>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4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firstLine="630"/>
    </w:pPr>
    <w:rPr>
      <w:rFonts w:ascii="宋体"/>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2024-04-01T09:27:37Z</dcterms:created>
  <dc:creator>Administrator</dc:creator>
  <cp:lastModifiedBy>Administrator</cp:lastModifiedBy>
  <dcterms:modified xsi:type="dcterms:W3CDTF">2024-04-01T09:27:42Z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7EC01EB15BD84EBF979512A902C3DED7</vt:lpwstr>
  </property>
</Properties>
</file>